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65D2" w:rsidRDefault="001D6D4E" w:rsidP="001D6D4E">
      <w:pPr>
        <w:jc w:val="center"/>
        <w:rPr>
          <w:rFonts w:ascii="Times New Roman" w:hAnsi="Times New Roman" w:cs="Times New Roman"/>
          <w:b/>
          <w:sz w:val="28"/>
          <w:szCs w:val="28"/>
          <w:lang w:val="bg-BG"/>
        </w:rPr>
      </w:pPr>
      <w:r>
        <w:rPr>
          <w:rFonts w:ascii="Times New Roman" w:hAnsi="Times New Roman" w:cs="Times New Roman"/>
          <w:b/>
          <w:sz w:val="28"/>
          <w:szCs w:val="28"/>
          <w:lang w:val="bg-BG"/>
        </w:rPr>
        <w:t>О  Т  Ч  Е  Т</w:t>
      </w:r>
    </w:p>
    <w:p w:rsidR="00965F3C" w:rsidRPr="00B265D2" w:rsidRDefault="00965F3C" w:rsidP="000658B4">
      <w:pPr>
        <w:jc w:val="center"/>
        <w:rPr>
          <w:rFonts w:ascii="Times New Roman" w:hAnsi="Times New Roman" w:cs="Times New Roman"/>
          <w:b/>
          <w:sz w:val="28"/>
          <w:szCs w:val="28"/>
          <w:lang w:val="bg-BG"/>
        </w:rPr>
      </w:pPr>
      <w:r>
        <w:rPr>
          <w:rFonts w:ascii="Times New Roman" w:hAnsi="Times New Roman" w:cs="Times New Roman"/>
          <w:b/>
          <w:sz w:val="28"/>
          <w:szCs w:val="28"/>
          <w:lang w:val="bg-BG"/>
        </w:rPr>
        <w:t>ЗА РАБОТАТА НА НЧ „Н.Й.ВАПЦАРОВ 1897 – С. БРЕСТ” И ИЗРАЗХОДВА</w:t>
      </w:r>
      <w:r w:rsidR="009E727A">
        <w:rPr>
          <w:rFonts w:ascii="Times New Roman" w:hAnsi="Times New Roman" w:cs="Times New Roman"/>
          <w:b/>
          <w:sz w:val="28"/>
          <w:szCs w:val="28"/>
          <w:lang w:val="bg-BG"/>
        </w:rPr>
        <w:t>НИТЕ БЮДЖЕТНИ СРЕДСТВА ПРЕЗ 202</w:t>
      </w:r>
      <w:r w:rsidR="00851FB2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b/>
          <w:sz w:val="28"/>
          <w:szCs w:val="28"/>
          <w:lang w:val="bg-BG"/>
        </w:rPr>
        <w:t xml:space="preserve"> Г.</w:t>
      </w:r>
    </w:p>
    <w:p w:rsidR="000658B4" w:rsidRPr="00B265D2" w:rsidRDefault="000658B4" w:rsidP="000658B4">
      <w:pPr>
        <w:jc w:val="center"/>
        <w:rPr>
          <w:rFonts w:ascii="Times New Roman" w:hAnsi="Times New Roman" w:cs="Times New Roman"/>
          <w:b/>
          <w:sz w:val="28"/>
          <w:szCs w:val="28"/>
          <w:lang w:val="bg-BG"/>
        </w:rPr>
      </w:pPr>
    </w:p>
    <w:p w:rsidR="000658B4" w:rsidRPr="00B265D2" w:rsidRDefault="000658B4" w:rsidP="000658B4">
      <w:pPr>
        <w:jc w:val="center"/>
        <w:rPr>
          <w:rFonts w:ascii="Times New Roman" w:hAnsi="Times New Roman" w:cs="Times New Roman"/>
          <w:b/>
          <w:sz w:val="28"/>
          <w:szCs w:val="28"/>
          <w:lang w:val="bg-BG"/>
        </w:rPr>
      </w:pPr>
    </w:p>
    <w:p w:rsidR="00965F3C" w:rsidRPr="00504722" w:rsidRDefault="00965F3C" w:rsidP="0050472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  <w:lang w:val="bg-BG"/>
        </w:rPr>
      </w:pPr>
      <w:r w:rsidRPr="00504722">
        <w:rPr>
          <w:rFonts w:ascii="Times New Roman" w:hAnsi="Times New Roman" w:cs="Times New Roman"/>
          <w:b/>
          <w:sz w:val="28"/>
          <w:szCs w:val="28"/>
          <w:lang w:val="bg-BG"/>
        </w:rPr>
        <w:t>БИБЛИОТЕЧНА ДЕЙНОСТ</w:t>
      </w:r>
    </w:p>
    <w:p w:rsidR="00965F3C" w:rsidRPr="00976384" w:rsidRDefault="00976384" w:rsidP="00976384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8"/>
          <w:szCs w:val="28"/>
          <w:lang w:val="bg-BG"/>
        </w:rPr>
      </w:pPr>
      <w:r w:rsidRPr="00976384">
        <w:rPr>
          <w:rFonts w:ascii="Times New Roman" w:hAnsi="Times New Roman" w:cs="Times New Roman"/>
          <w:b/>
          <w:sz w:val="28"/>
          <w:szCs w:val="28"/>
          <w:lang w:val="bg-BG"/>
        </w:rPr>
        <w:tab/>
      </w:r>
      <w:r w:rsidR="00FB6721">
        <w:rPr>
          <w:rFonts w:ascii="Times New Roman" w:hAnsi="Times New Roman" w:cs="Times New Roman"/>
          <w:b/>
          <w:sz w:val="28"/>
          <w:szCs w:val="28"/>
          <w:lang w:val="bg-BG"/>
        </w:rPr>
        <w:t>Библиотечен фонд към 31.12.202</w:t>
      </w:r>
      <w:r w:rsidR="00851FB2">
        <w:rPr>
          <w:rFonts w:ascii="Times New Roman" w:hAnsi="Times New Roman" w:cs="Times New Roman"/>
          <w:b/>
          <w:sz w:val="28"/>
          <w:szCs w:val="28"/>
        </w:rPr>
        <w:t>3</w:t>
      </w:r>
      <w:r w:rsidR="009E1EA0">
        <w:rPr>
          <w:rFonts w:ascii="Times New Roman" w:hAnsi="Times New Roman" w:cs="Times New Roman"/>
          <w:b/>
          <w:sz w:val="28"/>
          <w:szCs w:val="28"/>
          <w:lang w:val="bg-BG"/>
        </w:rPr>
        <w:t>г -  14 </w:t>
      </w:r>
      <w:r w:rsidR="00851FB2">
        <w:rPr>
          <w:rFonts w:ascii="Times New Roman" w:hAnsi="Times New Roman" w:cs="Times New Roman"/>
          <w:b/>
          <w:sz w:val="28"/>
          <w:szCs w:val="28"/>
        </w:rPr>
        <w:t>89</w:t>
      </w:r>
      <w:r w:rsidR="009E727A">
        <w:rPr>
          <w:rFonts w:ascii="Times New Roman" w:hAnsi="Times New Roman" w:cs="Times New Roman"/>
          <w:b/>
          <w:sz w:val="28"/>
          <w:szCs w:val="28"/>
        </w:rPr>
        <w:t>2</w:t>
      </w:r>
      <w:r w:rsidR="00965F3C" w:rsidRPr="00976384">
        <w:rPr>
          <w:rFonts w:ascii="Times New Roman" w:hAnsi="Times New Roman" w:cs="Times New Roman"/>
          <w:b/>
          <w:sz w:val="28"/>
          <w:szCs w:val="28"/>
          <w:lang w:val="bg-BG"/>
        </w:rPr>
        <w:t xml:space="preserve"> бр.</w:t>
      </w:r>
    </w:p>
    <w:p w:rsidR="00965F3C" w:rsidRPr="00504722" w:rsidRDefault="00976384" w:rsidP="00504722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8"/>
          <w:szCs w:val="28"/>
          <w:lang w:val="bg-BG"/>
        </w:rPr>
      </w:pPr>
      <w:r>
        <w:rPr>
          <w:rFonts w:ascii="Times New Roman" w:hAnsi="Times New Roman" w:cs="Times New Roman"/>
          <w:b/>
          <w:sz w:val="28"/>
          <w:szCs w:val="28"/>
          <w:lang w:val="bg-BG"/>
        </w:rPr>
        <w:tab/>
      </w:r>
      <w:r w:rsidR="00965F3C" w:rsidRPr="00504722">
        <w:rPr>
          <w:rFonts w:ascii="Times New Roman" w:hAnsi="Times New Roman" w:cs="Times New Roman"/>
          <w:b/>
          <w:sz w:val="28"/>
          <w:szCs w:val="28"/>
          <w:lang w:val="bg-BG"/>
        </w:rPr>
        <w:t xml:space="preserve">Заети библиотечни документи - </w:t>
      </w:r>
      <w:r w:rsidR="00FB6721">
        <w:rPr>
          <w:rFonts w:ascii="Times New Roman" w:hAnsi="Times New Roman" w:cs="Times New Roman"/>
          <w:b/>
          <w:sz w:val="28"/>
          <w:szCs w:val="28"/>
          <w:lang w:val="bg-BG"/>
        </w:rPr>
        <w:t xml:space="preserve">   </w:t>
      </w:r>
      <w:r w:rsidR="00851FB2">
        <w:rPr>
          <w:rFonts w:ascii="Times New Roman" w:hAnsi="Times New Roman" w:cs="Times New Roman"/>
          <w:b/>
          <w:sz w:val="28"/>
          <w:szCs w:val="28"/>
        </w:rPr>
        <w:t>99</w:t>
      </w:r>
      <w:r w:rsidR="009E727A">
        <w:rPr>
          <w:rFonts w:ascii="Times New Roman" w:hAnsi="Times New Roman" w:cs="Times New Roman"/>
          <w:b/>
          <w:sz w:val="28"/>
          <w:szCs w:val="28"/>
        </w:rPr>
        <w:t>6</w:t>
      </w:r>
      <w:r w:rsidR="008A35F3" w:rsidRPr="00504722">
        <w:rPr>
          <w:rFonts w:ascii="Times New Roman" w:hAnsi="Times New Roman" w:cs="Times New Roman"/>
          <w:b/>
          <w:sz w:val="28"/>
          <w:szCs w:val="28"/>
          <w:lang w:val="bg-BG"/>
        </w:rPr>
        <w:t xml:space="preserve"> бр.</w:t>
      </w:r>
    </w:p>
    <w:p w:rsidR="008A35F3" w:rsidRPr="00504722" w:rsidRDefault="00976384" w:rsidP="00504722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8"/>
          <w:szCs w:val="28"/>
          <w:lang w:val="bg-BG"/>
        </w:rPr>
      </w:pPr>
      <w:r>
        <w:rPr>
          <w:rFonts w:ascii="Times New Roman" w:hAnsi="Times New Roman" w:cs="Times New Roman"/>
          <w:b/>
          <w:sz w:val="28"/>
          <w:szCs w:val="28"/>
          <w:lang w:val="bg-BG"/>
        </w:rPr>
        <w:tab/>
      </w:r>
      <w:r w:rsidR="008A35F3" w:rsidRPr="00504722">
        <w:rPr>
          <w:rFonts w:ascii="Times New Roman" w:hAnsi="Times New Roman" w:cs="Times New Roman"/>
          <w:b/>
          <w:sz w:val="28"/>
          <w:szCs w:val="28"/>
          <w:lang w:val="bg-BG"/>
        </w:rPr>
        <w:t xml:space="preserve">Читатели               </w:t>
      </w:r>
      <w:r w:rsidR="009E727A">
        <w:rPr>
          <w:rFonts w:ascii="Times New Roman" w:hAnsi="Times New Roman" w:cs="Times New Roman"/>
          <w:b/>
          <w:sz w:val="28"/>
          <w:szCs w:val="28"/>
          <w:lang w:val="bg-BG"/>
        </w:rPr>
        <w:t xml:space="preserve">              -   </w:t>
      </w:r>
      <w:r w:rsidR="00851FB2">
        <w:rPr>
          <w:rFonts w:ascii="Times New Roman" w:hAnsi="Times New Roman" w:cs="Times New Roman"/>
          <w:b/>
          <w:sz w:val="28"/>
          <w:szCs w:val="28"/>
        </w:rPr>
        <w:t>60</w:t>
      </w:r>
      <w:r w:rsidR="008A35F3" w:rsidRPr="00504722">
        <w:rPr>
          <w:rFonts w:ascii="Times New Roman" w:hAnsi="Times New Roman" w:cs="Times New Roman"/>
          <w:b/>
          <w:sz w:val="28"/>
          <w:szCs w:val="28"/>
          <w:lang w:val="bg-BG"/>
        </w:rPr>
        <w:t xml:space="preserve"> бр.</w:t>
      </w:r>
    </w:p>
    <w:p w:rsidR="008A35F3" w:rsidRPr="00504722" w:rsidRDefault="00976384" w:rsidP="00504722">
      <w:pPr>
        <w:pStyle w:val="a3"/>
        <w:ind w:left="1440"/>
        <w:jc w:val="both"/>
        <w:rPr>
          <w:rFonts w:ascii="Times New Roman" w:hAnsi="Times New Roman" w:cs="Times New Roman"/>
          <w:b/>
          <w:sz w:val="28"/>
          <w:szCs w:val="28"/>
          <w:lang w:val="bg-BG"/>
        </w:rPr>
      </w:pPr>
      <w:r>
        <w:rPr>
          <w:rFonts w:ascii="Times New Roman" w:hAnsi="Times New Roman" w:cs="Times New Roman"/>
          <w:b/>
          <w:sz w:val="28"/>
          <w:szCs w:val="28"/>
          <w:lang w:val="bg-BG"/>
        </w:rPr>
        <w:tab/>
      </w:r>
      <w:r w:rsidR="00FB6721">
        <w:rPr>
          <w:rFonts w:ascii="Times New Roman" w:hAnsi="Times New Roman" w:cs="Times New Roman"/>
          <w:b/>
          <w:sz w:val="28"/>
          <w:szCs w:val="28"/>
          <w:lang w:val="bg-BG"/>
        </w:rPr>
        <w:t xml:space="preserve">От  тях – до 14 г. -  </w:t>
      </w:r>
      <w:r w:rsidR="00851FB2">
        <w:rPr>
          <w:rFonts w:ascii="Times New Roman" w:hAnsi="Times New Roman" w:cs="Times New Roman"/>
          <w:b/>
          <w:sz w:val="28"/>
          <w:szCs w:val="28"/>
        </w:rPr>
        <w:t>35</w:t>
      </w:r>
      <w:r w:rsidR="008A35F3" w:rsidRPr="00504722">
        <w:rPr>
          <w:rFonts w:ascii="Times New Roman" w:hAnsi="Times New Roman" w:cs="Times New Roman"/>
          <w:b/>
          <w:sz w:val="28"/>
          <w:szCs w:val="28"/>
          <w:lang w:val="bg-BG"/>
        </w:rPr>
        <w:t xml:space="preserve"> бр.</w:t>
      </w:r>
    </w:p>
    <w:p w:rsidR="008A35F3" w:rsidRPr="00504722" w:rsidRDefault="00976384" w:rsidP="00504722">
      <w:pPr>
        <w:pStyle w:val="a3"/>
        <w:ind w:left="1440"/>
        <w:jc w:val="both"/>
        <w:rPr>
          <w:rFonts w:ascii="Times New Roman" w:hAnsi="Times New Roman" w:cs="Times New Roman"/>
          <w:b/>
          <w:sz w:val="28"/>
          <w:szCs w:val="28"/>
          <w:lang w:val="bg-BG"/>
        </w:rPr>
      </w:pPr>
      <w:r>
        <w:rPr>
          <w:rFonts w:ascii="Times New Roman" w:hAnsi="Times New Roman" w:cs="Times New Roman"/>
          <w:b/>
          <w:sz w:val="28"/>
          <w:szCs w:val="28"/>
          <w:lang w:val="bg-BG"/>
        </w:rPr>
        <w:tab/>
      </w:r>
      <w:r w:rsidR="008A35F3" w:rsidRPr="00504722">
        <w:rPr>
          <w:rFonts w:ascii="Times New Roman" w:hAnsi="Times New Roman" w:cs="Times New Roman"/>
          <w:b/>
          <w:sz w:val="28"/>
          <w:szCs w:val="28"/>
          <w:lang w:val="bg-BG"/>
        </w:rPr>
        <w:t>Всичко п</w:t>
      </w:r>
      <w:r w:rsidR="002645F7" w:rsidRPr="00504722">
        <w:rPr>
          <w:rFonts w:ascii="Times New Roman" w:hAnsi="Times New Roman" w:cs="Times New Roman"/>
          <w:b/>
          <w:sz w:val="28"/>
          <w:szCs w:val="28"/>
          <w:lang w:val="bg-BG"/>
        </w:rPr>
        <w:t xml:space="preserve">осещения в библиотеката -  </w:t>
      </w:r>
      <w:r w:rsidR="00851FB2">
        <w:rPr>
          <w:rFonts w:ascii="Times New Roman" w:hAnsi="Times New Roman" w:cs="Times New Roman"/>
          <w:b/>
          <w:sz w:val="28"/>
          <w:szCs w:val="28"/>
        </w:rPr>
        <w:t>139</w:t>
      </w:r>
      <w:r w:rsidR="009E727A">
        <w:rPr>
          <w:rFonts w:ascii="Times New Roman" w:hAnsi="Times New Roman" w:cs="Times New Roman"/>
          <w:b/>
          <w:sz w:val="28"/>
          <w:szCs w:val="28"/>
        </w:rPr>
        <w:t>6</w:t>
      </w:r>
      <w:r w:rsidR="008A35F3" w:rsidRPr="00504722">
        <w:rPr>
          <w:rFonts w:ascii="Times New Roman" w:hAnsi="Times New Roman" w:cs="Times New Roman"/>
          <w:b/>
          <w:sz w:val="28"/>
          <w:szCs w:val="28"/>
          <w:lang w:val="bg-BG"/>
        </w:rPr>
        <w:t xml:space="preserve"> бр.</w:t>
      </w:r>
    </w:p>
    <w:p w:rsidR="000658B4" w:rsidRDefault="00976384" w:rsidP="00FB6721">
      <w:pPr>
        <w:pStyle w:val="a3"/>
        <w:ind w:left="1440"/>
        <w:jc w:val="both"/>
        <w:rPr>
          <w:rFonts w:ascii="Times New Roman" w:hAnsi="Times New Roman" w:cs="Times New Roman"/>
          <w:b/>
          <w:sz w:val="28"/>
          <w:szCs w:val="28"/>
          <w:lang w:val="bg-BG"/>
        </w:rPr>
      </w:pPr>
      <w:r>
        <w:rPr>
          <w:rFonts w:ascii="Times New Roman" w:hAnsi="Times New Roman" w:cs="Times New Roman"/>
          <w:b/>
          <w:sz w:val="28"/>
          <w:szCs w:val="28"/>
          <w:lang w:val="bg-BG"/>
        </w:rPr>
        <w:tab/>
        <w:t xml:space="preserve">    </w:t>
      </w:r>
      <w:r>
        <w:rPr>
          <w:rFonts w:ascii="Times New Roman" w:hAnsi="Times New Roman" w:cs="Times New Roman"/>
          <w:b/>
          <w:sz w:val="28"/>
          <w:szCs w:val="28"/>
          <w:lang w:val="bg-BG"/>
        </w:rPr>
        <w:tab/>
      </w:r>
      <w:r w:rsidR="001D6D4E">
        <w:rPr>
          <w:rFonts w:ascii="Times New Roman" w:hAnsi="Times New Roman" w:cs="Times New Roman"/>
          <w:b/>
          <w:sz w:val="28"/>
          <w:szCs w:val="28"/>
          <w:lang w:val="bg-BG"/>
        </w:rPr>
        <w:t>Работеща</w:t>
      </w:r>
      <w:r w:rsidR="008A35F3" w:rsidRPr="00504722">
        <w:rPr>
          <w:rFonts w:ascii="Times New Roman" w:hAnsi="Times New Roman" w:cs="Times New Roman"/>
          <w:b/>
          <w:sz w:val="28"/>
          <w:szCs w:val="28"/>
          <w:lang w:val="bg-BG"/>
        </w:rPr>
        <w:t xml:space="preserve"> компютърна зала в библиотеката по програма „Глобални библиотеки”</w:t>
      </w:r>
      <w:r w:rsidR="009E1EA0">
        <w:rPr>
          <w:rFonts w:ascii="Times New Roman" w:hAnsi="Times New Roman" w:cs="Times New Roman"/>
          <w:b/>
          <w:sz w:val="28"/>
          <w:szCs w:val="28"/>
          <w:lang w:val="bg-BG"/>
        </w:rPr>
        <w:t>.</w:t>
      </w:r>
    </w:p>
    <w:p w:rsidR="009E1EA0" w:rsidRDefault="009E1EA0" w:rsidP="00504722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8"/>
          <w:szCs w:val="28"/>
          <w:lang w:val="bg-BG"/>
        </w:rPr>
      </w:pPr>
      <w:r>
        <w:rPr>
          <w:rFonts w:ascii="Times New Roman" w:hAnsi="Times New Roman" w:cs="Times New Roman"/>
          <w:b/>
          <w:sz w:val="28"/>
          <w:szCs w:val="28"/>
          <w:lang w:val="bg-BG"/>
        </w:rPr>
        <w:t xml:space="preserve">      </w:t>
      </w:r>
      <w:r w:rsidR="00FB6721">
        <w:rPr>
          <w:rFonts w:ascii="Times New Roman" w:hAnsi="Times New Roman" w:cs="Times New Roman"/>
          <w:b/>
          <w:sz w:val="28"/>
          <w:szCs w:val="28"/>
          <w:lang w:val="bg-BG"/>
        </w:rPr>
        <w:t xml:space="preserve">   Кандидатстване и спечелен  </w:t>
      </w:r>
      <w:r w:rsidR="00FB6721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  <w:lang w:val="bg-BG"/>
        </w:rPr>
        <w:t xml:space="preserve"> проект по Програма „ Българските библиотеки – съвременни центрове</w:t>
      </w:r>
      <w:r w:rsidR="00FB6721">
        <w:rPr>
          <w:rFonts w:ascii="Times New Roman" w:hAnsi="Times New Roman" w:cs="Times New Roman"/>
          <w:b/>
          <w:sz w:val="28"/>
          <w:szCs w:val="28"/>
          <w:lang w:val="bg-BG"/>
        </w:rPr>
        <w:t xml:space="preserve"> за четене и информираност „202</w:t>
      </w:r>
      <w:r w:rsidR="00851FB2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b/>
          <w:sz w:val="28"/>
          <w:szCs w:val="28"/>
          <w:lang w:val="bg-BG"/>
        </w:rPr>
        <w:t xml:space="preserve"> г на стойност </w:t>
      </w:r>
      <w:r w:rsidR="00FB6721">
        <w:rPr>
          <w:rFonts w:ascii="Times New Roman" w:hAnsi="Times New Roman" w:cs="Times New Roman"/>
          <w:b/>
          <w:sz w:val="28"/>
          <w:szCs w:val="28"/>
        </w:rPr>
        <w:t>1</w:t>
      </w:r>
      <w:r w:rsidR="009E727A">
        <w:rPr>
          <w:rFonts w:ascii="Times New Roman" w:hAnsi="Times New Roman" w:cs="Times New Roman"/>
          <w:b/>
          <w:sz w:val="28"/>
          <w:szCs w:val="28"/>
          <w:lang w:val="bg-BG"/>
        </w:rPr>
        <w:t> </w:t>
      </w:r>
      <w:r w:rsidR="00851FB2">
        <w:rPr>
          <w:rFonts w:ascii="Times New Roman" w:hAnsi="Times New Roman" w:cs="Times New Roman"/>
          <w:b/>
          <w:sz w:val="28"/>
          <w:szCs w:val="28"/>
        </w:rPr>
        <w:t>230</w:t>
      </w:r>
      <w:r w:rsidR="009E727A">
        <w:rPr>
          <w:rFonts w:ascii="Times New Roman" w:hAnsi="Times New Roman" w:cs="Times New Roman"/>
          <w:b/>
          <w:sz w:val="28"/>
          <w:szCs w:val="28"/>
          <w:lang w:val="bg-BG"/>
        </w:rPr>
        <w:t>,</w:t>
      </w:r>
      <w:r w:rsidR="00851FB2">
        <w:rPr>
          <w:rFonts w:ascii="Times New Roman" w:hAnsi="Times New Roman" w:cs="Times New Roman"/>
          <w:b/>
          <w:sz w:val="28"/>
          <w:szCs w:val="28"/>
        </w:rPr>
        <w:t>00</w:t>
      </w:r>
      <w:r w:rsidR="00D30CD7">
        <w:rPr>
          <w:rFonts w:ascii="Times New Roman" w:hAnsi="Times New Roman" w:cs="Times New Roman"/>
          <w:b/>
          <w:sz w:val="28"/>
          <w:szCs w:val="28"/>
          <w:lang w:val="bg-BG"/>
        </w:rPr>
        <w:t>лв.</w:t>
      </w:r>
    </w:p>
    <w:p w:rsidR="00D30CD7" w:rsidRPr="00504722" w:rsidRDefault="00D30CD7" w:rsidP="00D30CD7">
      <w:pPr>
        <w:pStyle w:val="a3"/>
        <w:ind w:left="1440"/>
        <w:jc w:val="both"/>
        <w:rPr>
          <w:rFonts w:ascii="Times New Roman" w:hAnsi="Times New Roman" w:cs="Times New Roman"/>
          <w:b/>
          <w:sz w:val="28"/>
          <w:szCs w:val="28"/>
          <w:lang w:val="bg-BG"/>
        </w:rPr>
      </w:pPr>
    </w:p>
    <w:p w:rsidR="000658B4" w:rsidRPr="00504722" w:rsidRDefault="000658B4" w:rsidP="0050472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  <w:lang w:val="bg-BG"/>
        </w:rPr>
      </w:pPr>
      <w:r w:rsidRPr="00504722">
        <w:rPr>
          <w:rFonts w:ascii="Times New Roman" w:hAnsi="Times New Roman" w:cs="Times New Roman"/>
          <w:b/>
          <w:sz w:val="28"/>
          <w:szCs w:val="28"/>
          <w:lang w:val="bg-BG"/>
        </w:rPr>
        <w:t xml:space="preserve">ПО ЗНАЧИМИ КУЛТУРНИ ПРОЯВИ И ПРАЗНИЦИ </w:t>
      </w:r>
      <w:r w:rsidR="00D30CD7">
        <w:rPr>
          <w:rFonts w:ascii="Times New Roman" w:hAnsi="Times New Roman" w:cs="Times New Roman"/>
          <w:b/>
          <w:sz w:val="28"/>
          <w:szCs w:val="28"/>
          <w:lang w:val="bg-BG"/>
        </w:rPr>
        <w:t>ПРЕЗ 202</w:t>
      </w:r>
      <w:r w:rsidR="00851FB2">
        <w:rPr>
          <w:rFonts w:ascii="Times New Roman" w:hAnsi="Times New Roman" w:cs="Times New Roman"/>
          <w:b/>
          <w:sz w:val="28"/>
          <w:szCs w:val="28"/>
        </w:rPr>
        <w:t>3</w:t>
      </w:r>
      <w:r w:rsidRPr="00504722">
        <w:rPr>
          <w:rFonts w:ascii="Times New Roman" w:hAnsi="Times New Roman" w:cs="Times New Roman"/>
          <w:b/>
          <w:sz w:val="28"/>
          <w:szCs w:val="28"/>
          <w:lang w:val="bg-BG"/>
        </w:rPr>
        <w:t xml:space="preserve"> Г., ОРГАНИЗИРАНИ  И С АКТИВНОТО УЧАСТИЕ НА ЧИТАЛИЩЕТО.</w:t>
      </w:r>
    </w:p>
    <w:p w:rsidR="000658B4" w:rsidRPr="00504722" w:rsidRDefault="000658B4" w:rsidP="00976384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b/>
          <w:sz w:val="28"/>
          <w:szCs w:val="28"/>
          <w:lang w:val="bg-BG"/>
        </w:rPr>
      </w:pPr>
      <w:r w:rsidRPr="00504722">
        <w:rPr>
          <w:rFonts w:ascii="Times New Roman" w:hAnsi="Times New Roman" w:cs="Times New Roman"/>
          <w:b/>
          <w:sz w:val="28"/>
          <w:szCs w:val="28"/>
          <w:lang w:val="bg-BG"/>
        </w:rPr>
        <w:t>06  ЯНУАРИ – БОГОЯВЛЕНИЕ  - Съвместно с Църковното Настоятелство честване на Йорданов ден.</w:t>
      </w:r>
    </w:p>
    <w:p w:rsidR="000658B4" w:rsidRPr="00504722" w:rsidRDefault="000658B4" w:rsidP="00504722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b/>
          <w:sz w:val="28"/>
          <w:szCs w:val="28"/>
          <w:lang w:val="bg-BG"/>
        </w:rPr>
      </w:pPr>
      <w:r w:rsidRPr="00504722">
        <w:rPr>
          <w:rFonts w:ascii="Times New Roman" w:hAnsi="Times New Roman" w:cs="Times New Roman"/>
          <w:b/>
          <w:sz w:val="28"/>
          <w:szCs w:val="28"/>
          <w:lang w:val="bg-BG"/>
        </w:rPr>
        <w:t xml:space="preserve"> 07 ЯНУАРИ – ИВАНОВ ДЕН – Съвместно с Кметство Брест честване на Празника и преглед на кукерски групи .</w:t>
      </w:r>
    </w:p>
    <w:p w:rsidR="000658B4" w:rsidRPr="00504722" w:rsidRDefault="000658B4" w:rsidP="00504722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b/>
          <w:sz w:val="28"/>
          <w:szCs w:val="28"/>
          <w:lang w:val="bg-BG"/>
        </w:rPr>
      </w:pPr>
      <w:r w:rsidRPr="00504722">
        <w:rPr>
          <w:rFonts w:ascii="Times New Roman" w:hAnsi="Times New Roman" w:cs="Times New Roman"/>
          <w:b/>
          <w:sz w:val="28"/>
          <w:szCs w:val="28"/>
          <w:lang w:val="bg-BG"/>
        </w:rPr>
        <w:t xml:space="preserve"> 03 МАРТ – НАЦИОНАЛЕН ПРАЗНИК НА БЪЛГАРИЯ – Организиране на Тържествен концерт с участието на самодейните състави на Читалището.</w:t>
      </w:r>
      <w:r w:rsidR="00143C82" w:rsidRPr="00504722">
        <w:rPr>
          <w:rFonts w:ascii="Times New Roman" w:hAnsi="Times New Roman" w:cs="Times New Roman"/>
          <w:b/>
          <w:sz w:val="28"/>
          <w:szCs w:val="28"/>
          <w:lang w:val="bg-BG"/>
        </w:rPr>
        <w:t xml:space="preserve"> Поднасяне на венци и цветя пред Паметника на загиналите във войните </w:t>
      </w:r>
      <w:proofErr w:type="spellStart"/>
      <w:r w:rsidR="00143C82" w:rsidRPr="00504722">
        <w:rPr>
          <w:rFonts w:ascii="Times New Roman" w:hAnsi="Times New Roman" w:cs="Times New Roman"/>
          <w:b/>
          <w:sz w:val="28"/>
          <w:szCs w:val="28"/>
          <w:lang w:val="bg-BG"/>
        </w:rPr>
        <w:t>брестене</w:t>
      </w:r>
      <w:proofErr w:type="spellEnd"/>
      <w:r w:rsidR="00143C82" w:rsidRPr="00504722">
        <w:rPr>
          <w:rFonts w:ascii="Times New Roman" w:hAnsi="Times New Roman" w:cs="Times New Roman"/>
          <w:b/>
          <w:sz w:val="28"/>
          <w:szCs w:val="28"/>
          <w:lang w:val="bg-BG"/>
        </w:rPr>
        <w:t>.</w:t>
      </w:r>
    </w:p>
    <w:p w:rsidR="008B2BD3" w:rsidRDefault="00B23F2C" w:rsidP="008B2BD3">
      <w:pPr>
        <w:pStyle w:val="a3"/>
        <w:ind w:left="1080"/>
        <w:jc w:val="both"/>
        <w:rPr>
          <w:rFonts w:ascii="Times New Roman" w:hAnsi="Times New Roman" w:cs="Times New Roman"/>
          <w:b/>
          <w:sz w:val="28"/>
          <w:szCs w:val="28"/>
          <w:lang w:val="bg-BG"/>
        </w:rPr>
      </w:pPr>
      <w:r w:rsidRPr="00504722">
        <w:rPr>
          <w:rFonts w:ascii="Times New Roman" w:hAnsi="Times New Roman" w:cs="Times New Roman"/>
          <w:b/>
          <w:sz w:val="28"/>
          <w:szCs w:val="28"/>
          <w:lang w:val="bg-BG"/>
        </w:rPr>
        <w:t>РАБОТЕЩИ САМОДЕЙНИ СЪСТАВИ КЪМ ЧИТАЛИЩЕТО.</w:t>
      </w:r>
    </w:p>
    <w:p w:rsidR="008B2BD3" w:rsidRDefault="008B2BD3" w:rsidP="008B2BD3">
      <w:pPr>
        <w:pStyle w:val="a3"/>
        <w:ind w:left="1080"/>
        <w:jc w:val="both"/>
        <w:rPr>
          <w:rFonts w:ascii="Times New Roman" w:hAnsi="Times New Roman" w:cs="Times New Roman"/>
          <w:b/>
          <w:sz w:val="28"/>
          <w:szCs w:val="28"/>
          <w:lang w:val="bg-BG"/>
        </w:rPr>
      </w:pPr>
    </w:p>
    <w:p w:rsidR="008B2BD3" w:rsidRDefault="00B23F2C" w:rsidP="008B2BD3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b/>
          <w:sz w:val="28"/>
          <w:szCs w:val="28"/>
          <w:lang w:val="bg-BG"/>
        </w:rPr>
      </w:pPr>
      <w:r w:rsidRPr="008B2BD3">
        <w:rPr>
          <w:rFonts w:ascii="Times New Roman" w:hAnsi="Times New Roman" w:cs="Times New Roman"/>
          <w:b/>
          <w:sz w:val="28"/>
          <w:szCs w:val="28"/>
          <w:lang w:val="bg-BG"/>
        </w:rPr>
        <w:t>Вокална група „Бряс</w:t>
      </w:r>
      <w:r w:rsidR="008B2BD3">
        <w:rPr>
          <w:rFonts w:ascii="Times New Roman" w:hAnsi="Times New Roman" w:cs="Times New Roman"/>
          <w:b/>
          <w:sz w:val="28"/>
          <w:szCs w:val="28"/>
          <w:lang w:val="bg-BG"/>
        </w:rPr>
        <w:t>товете” с ръководител Ив.Минков</w:t>
      </w:r>
    </w:p>
    <w:p w:rsidR="00B23F2C" w:rsidRPr="008B2BD3" w:rsidRDefault="00B23F2C" w:rsidP="008B2BD3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b/>
          <w:sz w:val="28"/>
          <w:szCs w:val="28"/>
          <w:lang w:val="bg-BG"/>
        </w:rPr>
      </w:pPr>
      <w:r w:rsidRPr="008B2BD3">
        <w:rPr>
          <w:rFonts w:ascii="Times New Roman" w:hAnsi="Times New Roman" w:cs="Times New Roman"/>
          <w:b/>
          <w:sz w:val="28"/>
          <w:szCs w:val="28"/>
          <w:lang w:val="bg-BG"/>
        </w:rPr>
        <w:lastRenderedPageBreak/>
        <w:t xml:space="preserve"> Детска фолклорна група с </w:t>
      </w:r>
      <w:proofErr w:type="spellStart"/>
      <w:r w:rsidRPr="008B2BD3">
        <w:rPr>
          <w:rFonts w:ascii="Times New Roman" w:hAnsi="Times New Roman" w:cs="Times New Roman"/>
          <w:b/>
          <w:sz w:val="28"/>
          <w:szCs w:val="28"/>
          <w:lang w:val="bg-BG"/>
        </w:rPr>
        <w:t>худ</w:t>
      </w:r>
      <w:proofErr w:type="spellEnd"/>
      <w:r w:rsidRPr="008B2BD3">
        <w:rPr>
          <w:rFonts w:ascii="Times New Roman" w:hAnsi="Times New Roman" w:cs="Times New Roman"/>
          <w:b/>
          <w:sz w:val="28"/>
          <w:szCs w:val="28"/>
          <w:lang w:val="bg-BG"/>
        </w:rPr>
        <w:t xml:space="preserve">. Ръководител Денка </w:t>
      </w:r>
      <w:proofErr w:type="spellStart"/>
      <w:r w:rsidRPr="008B2BD3">
        <w:rPr>
          <w:rFonts w:ascii="Times New Roman" w:hAnsi="Times New Roman" w:cs="Times New Roman"/>
          <w:b/>
          <w:sz w:val="28"/>
          <w:szCs w:val="28"/>
          <w:lang w:val="bg-BG"/>
        </w:rPr>
        <w:t>Булванска</w:t>
      </w:r>
      <w:proofErr w:type="spellEnd"/>
      <w:r w:rsidRPr="008B2BD3">
        <w:rPr>
          <w:rFonts w:ascii="Times New Roman" w:hAnsi="Times New Roman" w:cs="Times New Roman"/>
          <w:b/>
          <w:sz w:val="28"/>
          <w:szCs w:val="28"/>
          <w:lang w:val="bg-BG"/>
        </w:rPr>
        <w:t>.</w:t>
      </w:r>
    </w:p>
    <w:p w:rsidR="00B23F2C" w:rsidRPr="00D30CD7" w:rsidRDefault="00B23F2C" w:rsidP="00504722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504722">
        <w:rPr>
          <w:rFonts w:ascii="Times New Roman" w:hAnsi="Times New Roman" w:cs="Times New Roman"/>
          <w:b/>
          <w:sz w:val="28"/>
          <w:szCs w:val="28"/>
          <w:lang w:val="bg-BG"/>
        </w:rPr>
        <w:t xml:space="preserve"> Клуб за Художествено творчество</w:t>
      </w:r>
      <w:r w:rsidR="00D30CD7">
        <w:rPr>
          <w:rFonts w:ascii="Times New Roman" w:hAnsi="Times New Roman" w:cs="Times New Roman"/>
          <w:b/>
          <w:sz w:val="28"/>
          <w:szCs w:val="28"/>
          <w:lang w:val="bg-BG"/>
        </w:rPr>
        <w:t xml:space="preserve"> с ръководител Елисавета Пашева.</w:t>
      </w:r>
    </w:p>
    <w:p w:rsidR="00EB3093" w:rsidRPr="00504722" w:rsidRDefault="00EB3093" w:rsidP="00504722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b/>
          <w:sz w:val="28"/>
          <w:szCs w:val="28"/>
          <w:lang w:val="bg-BG"/>
        </w:rPr>
      </w:pPr>
      <w:r w:rsidRPr="00504722">
        <w:rPr>
          <w:rFonts w:ascii="Times New Roman" w:hAnsi="Times New Roman" w:cs="Times New Roman"/>
          <w:b/>
          <w:sz w:val="28"/>
          <w:szCs w:val="28"/>
          <w:lang w:val="bg-BG"/>
        </w:rPr>
        <w:t>Читалищната сграда се нуждае от частично изкърпване на паднала мазилка в Библиотеката и боядисване на същата.</w:t>
      </w:r>
    </w:p>
    <w:p w:rsidR="00EB3093" w:rsidRPr="00504722" w:rsidRDefault="00EB3093" w:rsidP="00504722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b/>
          <w:sz w:val="28"/>
          <w:szCs w:val="28"/>
          <w:lang w:val="bg-BG"/>
        </w:rPr>
      </w:pPr>
      <w:r w:rsidRPr="00504722">
        <w:rPr>
          <w:rFonts w:ascii="Times New Roman" w:hAnsi="Times New Roman" w:cs="Times New Roman"/>
          <w:b/>
          <w:sz w:val="28"/>
          <w:szCs w:val="28"/>
          <w:lang w:val="bg-BG"/>
        </w:rPr>
        <w:t xml:space="preserve">За осигуряване на нормално използване на Компютърната зала </w:t>
      </w:r>
      <w:r w:rsidR="00FB6721">
        <w:rPr>
          <w:rFonts w:ascii="Times New Roman" w:hAnsi="Times New Roman" w:cs="Times New Roman"/>
          <w:b/>
          <w:sz w:val="28"/>
          <w:szCs w:val="28"/>
          <w:lang w:val="bg-BG"/>
        </w:rPr>
        <w:t xml:space="preserve"> и библиотеката </w:t>
      </w:r>
      <w:r w:rsidRPr="00504722">
        <w:rPr>
          <w:rFonts w:ascii="Times New Roman" w:hAnsi="Times New Roman" w:cs="Times New Roman"/>
          <w:b/>
          <w:sz w:val="28"/>
          <w:szCs w:val="28"/>
          <w:lang w:val="bg-BG"/>
        </w:rPr>
        <w:t xml:space="preserve"> през зимния период е </w:t>
      </w:r>
      <w:proofErr w:type="spellStart"/>
      <w:r w:rsidR="00FB6721">
        <w:rPr>
          <w:rFonts w:ascii="Times New Roman" w:hAnsi="Times New Roman" w:cs="Times New Roman"/>
          <w:b/>
          <w:sz w:val="28"/>
          <w:szCs w:val="28"/>
          <w:lang w:val="bg-BG"/>
        </w:rPr>
        <w:t>закуп</w:t>
      </w:r>
      <w:proofErr w:type="spellEnd"/>
      <w:r w:rsidR="00FB6721">
        <w:rPr>
          <w:rFonts w:ascii="Times New Roman" w:hAnsi="Times New Roman" w:cs="Times New Roman"/>
          <w:b/>
          <w:sz w:val="28"/>
          <w:szCs w:val="28"/>
        </w:rPr>
        <w:t>e</w:t>
      </w:r>
      <w:r w:rsidR="00FB6721">
        <w:rPr>
          <w:rFonts w:ascii="Times New Roman" w:hAnsi="Times New Roman" w:cs="Times New Roman"/>
          <w:b/>
          <w:sz w:val="28"/>
          <w:szCs w:val="28"/>
          <w:lang w:val="bg-BG"/>
        </w:rPr>
        <w:t xml:space="preserve">н  </w:t>
      </w:r>
      <w:proofErr w:type="spellStart"/>
      <w:r w:rsidR="00FB6721">
        <w:rPr>
          <w:rFonts w:ascii="Times New Roman" w:hAnsi="Times New Roman" w:cs="Times New Roman"/>
          <w:b/>
          <w:sz w:val="28"/>
          <w:szCs w:val="28"/>
          <w:lang w:val="bg-BG"/>
        </w:rPr>
        <w:t>Климатик</w:t>
      </w:r>
      <w:proofErr w:type="spellEnd"/>
      <w:r w:rsidR="00FB6721">
        <w:rPr>
          <w:rFonts w:ascii="Times New Roman" w:hAnsi="Times New Roman" w:cs="Times New Roman"/>
          <w:b/>
          <w:sz w:val="28"/>
          <w:szCs w:val="28"/>
          <w:lang w:val="bg-BG"/>
        </w:rPr>
        <w:t xml:space="preserve"> за отопление на библиотеката.</w:t>
      </w:r>
    </w:p>
    <w:p w:rsidR="00EB3093" w:rsidRDefault="00EB3093" w:rsidP="00504722">
      <w:pPr>
        <w:pStyle w:val="a3"/>
        <w:ind w:left="1440"/>
        <w:jc w:val="both"/>
        <w:rPr>
          <w:rFonts w:ascii="Times New Roman" w:hAnsi="Times New Roman" w:cs="Times New Roman"/>
          <w:b/>
          <w:sz w:val="28"/>
          <w:szCs w:val="28"/>
          <w:lang w:val="bg-BG"/>
        </w:rPr>
      </w:pPr>
    </w:p>
    <w:p w:rsidR="007C2ACB" w:rsidRDefault="007C2ACB" w:rsidP="00504722">
      <w:pPr>
        <w:pStyle w:val="a3"/>
        <w:ind w:left="1440"/>
        <w:jc w:val="both"/>
        <w:rPr>
          <w:rFonts w:ascii="Times New Roman" w:hAnsi="Times New Roman" w:cs="Times New Roman"/>
          <w:b/>
          <w:sz w:val="28"/>
          <w:szCs w:val="28"/>
          <w:lang w:val="bg-BG"/>
        </w:rPr>
      </w:pPr>
    </w:p>
    <w:p w:rsidR="007C2ACB" w:rsidRDefault="007C2ACB" w:rsidP="00504722">
      <w:pPr>
        <w:pStyle w:val="a3"/>
        <w:ind w:left="1440"/>
        <w:jc w:val="both"/>
        <w:rPr>
          <w:rFonts w:ascii="Times New Roman" w:hAnsi="Times New Roman" w:cs="Times New Roman"/>
          <w:b/>
          <w:sz w:val="28"/>
          <w:szCs w:val="28"/>
          <w:lang w:val="bg-BG"/>
        </w:rPr>
      </w:pPr>
    </w:p>
    <w:p w:rsidR="007C2ACB" w:rsidRDefault="007C2ACB" w:rsidP="00504722">
      <w:pPr>
        <w:pStyle w:val="a3"/>
        <w:ind w:left="1440"/>
        <w:jc w:val="both"/>
        <w:rPr>
          <w:rFonts w:ascii="Times New Roman" w:hAnsi="Times New Roman" w:cs="Times New Roman"/>
          <w:b/>
          <w:sz w:val="28"/>
          <w:szCs w:val="28"/>
          <w:lang w:val="bg-BG"/>
        </w:rPr>
      </w:pPr>
    </w:p>
    <w:p w:rsidR="007C2ACB" w:rsidRDefault="007C2ACB" w:rsidP="00504722">
      <w:pPr>
        <w:pStyle w:val="a3"/>
        <w:ind w:left="1440"/>
        <w:jc w:val="both"/>
        <w:rPr>
          <w:rFonts w:ascii="Times New Roman" w:hAnsi="Times New Roman" w:cs="Times New Roman"/>
          <w:b/>
          <w:sz w:val="28"/>
          <w:szCs w:val="28"/>
          <w:lang w:val="bg-BG"/>
        </w:rPr>
      </w:pPr>
    </w:p>
    <w:p w:rsidR="007C2ACB" w:rsidRDefault="007C2ACB" w:rsidP="00504722">
      <w:pPr>
        <w:pStyle w:val="a3"/>
        <w:ind w:left="1440"/>
        <w:jc w:val="both"/>
        <w:rPr>
          <w:rFonts w:ascii="Times New Roman" w:hAnsi="Times New Roman" w:cs="Times New Roman"/>
          <w:b/>
          <w:sz w:val="28"/>
          <w:szCs w:val="28"/>
          <w:lang w:val="bg-BG"/>
        </w:rPr>
      </w:pPr>
    </w:p>
    <w:p w:rsidR="007C2ACB" w:rsidRDefault="007C2ACB" w:rsidP="00504722">
      <w:pPr>
        <w:pStyle w:val="a3"/>
        <w:ind w:left="1440"/>
        <w:jc w:val="both"/>
        <w:rPr>
          <w:rFonts w:ascii="Times New Roman" w:hAnsi="Times New Roman" w:cs="Times New Roman"/>
          <w:b/>
          <w:sz w:val="28"/>
          <w:szCs w:val="28"/>
          <w:lang w:val="bg-BG"/>
        </w:rPr>
      </w:pPr>
    </w:p>
    <w:p w:rsidR="007C2ACB" w:rsidRDefault="00851FB2" w:rsidP="00504722">
      <w:pPr>
        <w:pStyle w:val="a3"/>
        <w:ind w:left="1440"/>
        <w:jc w:val="both"/>
        <w:rPr>
          <w:rFonts w:ascii="Times New Roman" w:hAnsi="Times New Roman" w:cs="Times New Roman"/>
          <w:b/>
          <w:sz w:val="28"/>
          <w:szCs w:val="28"/>
          <w:lang w:val="bg-BG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08</w:t>
      </w:r>
      <w:r>
        <w:rPr>
          <w:rFonts w:ascii="Times New Roman" w:hAnsi="Times New Roman" w:cs="Times New Roman"/>
          <w:b/>
          <w:sz w:val="28"/>
          <w:szCs w:val="28"/>
          <w:lang w:val="bg-BG"/>
        </w:rPr>
        <w:t>.01.202</w:t>
      </w:r>
      <w:r>
        <w:rPr>
          <w:rFonts w:ascii="Times New Roman" w:hAnsi="Times New Roman" w:cs="Times New Roman"/>
          <w:b/>
          <w:sz w:val="28"/>
          <w:szCs w:val="28"/>
        </w:rPr>
        <w:t>4</w:t>
      </w:r>
      <w:r w:rsidR="007C2ACB">
        <w:rPr>
          <w:rFonts w:ascii="Times New Roman" w:hAnsi="Times New Roman" w:cs="Times New Roman"/>
          <w:b/>
          <w:sz w:val="28"/>
          <w:szCs w:val="28"/>
          <w:lang w:val="bg-BG"/>
        </w:rPr>
        <w:t xml:space="preserve"> г.</w:t>
      </w:r>
      <w:proofErr w:type="gramEnd"/>
      <w:r w:rsidR="007C2ACB">
        <w:rPr>
          <w:rFonts w:ascii="Times New Roman" w:hAnsi="Times New Roman" w:cs="Times New Roman"/>
          <w:b/>
          <w:sz w:val="28"/>
          <w:szCs w:val="28"/>
          <w:lang w:val="bg-BG"/>
        </w:rPr>
        <w:tab/>
      </w:r>
      <w:r w:rsidR="007C2ACB">
        <w:rPr>
          <w:rFonts w:ascii="Times New Roman" w:hAnsi="Times New Roman" w:cs="Times New Roman"/>
          <w:b/>
          <w:sz w:val="28"/>
          <w:szCs w:val="28"/>
          <w:lang w:val="bg-BG"/>
        </w:rPr>
        <w:tab/>
      </w:r>
      <w:r w:rsidR="007C2ACB">
        <w:rPr>
          <w:rFonts w:ascii="Times New Roman" w:hAnsi="Times New Roman" w:cs="Times New Roman"/>
          <w:b/>
          <w:sz w:val="28"/>
          <w:szCs w:val="28"/>
          <w:lang w:val="bg-BG"/>
        </w:rPr>
        <w:tab/>
      </w:r>
      <w:r w:rsidR="007C2ACB">
        <w:rPr>
          <w:rFonts w:ascii="Times New Roman" w:hAnsi="Times New Roman" w:cs="Times New Roman"/>
          <w:b/>
          <w:sz w:val="28"/>
          <w:szCs w:val="28"/>
          <w:lang w:val="bg-BG"/>
        </w:rPr>
        <w:tab/>
        <w:t>Председател :_________</w:t>
      </w:r>
    </w:p>
    <w:p w:rsidR="007C2ACB" w:rsidRPr="00504722" w:rsidRDefault="007C2ACB" w:rsidP="00504722">
      <w:pPr>
        <w:pStyle w:val="a3"/>
        <w:ind w:left="1440"/>
        <w:jc w:val="both"/>
        <w:rPr>
          <w:rFonts w:ascii="Times New Roman" w:hAnsi="Times New Roman" w:cs="Times New Roman"/>
          <w:b/>
          <w:sz w:val="28"/>
          <w:szCs w:val="28"/>
          <w:lang w:val="bg-BG"/>
        </w:rPr>
      </w:pPr>
      <w:r>
        <w:rPr>
          <w:rFonts w:ascii="Times New Roman" w:hAnsi="Times New Roman" w:cs="Times New Roman"/>
          <w:b/>
          <w:sz w:val="28"/>
          <w:szCs w:val="28"/>
          <w:lang w:val="bg-BG"/>
        </w:rPr>
        <w:t xml:space="preserve">С.Брест,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bg-BG"/>
        </w:rPr>
        <w:t>обл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bg-BG"/>
        </w:rPr>
        <w:t>.Плевен                                            / Д.Митова/</w:t>
      </w:r>
    </w:p>
    <w:p w:rsidR="00EB3093" w:rsidRPr="00504722" w:rsidRDefault="00EB3093" w:rsidP="00504722">
      <w:pPr>
        <w:pStyle w:val="a3"/>
        <w:ind w:left="1440"/>
        <w:rPr>
          <w:rFonts w:ascii="Times New Roman" w:hAnsi="Times New Roman" w:cs="Times New Roman"/>
          <w:b/>
          <w:sz w:val="28"/>
          <w:szCs w:val="28"/>
          <w:lang w:val="bg-BG"/>
        </w:rPr>
      </w:pPr>
    </w:p>
    <w:p w:rsidR="00EB3093" w:rsidRPr="00504722" w:rsidRDefault="00EB3093" w:rsidP="00504722">
      <w:pPr>
        <w:pStyle w:val="a3"/>
        <w:ind w:left="1440"/>
        <w:jc w:val="both"/>
        <w:rPr>
          <w:rFonts w:ascii="Times New Roman" w:hAnsi="Times New Roman" w:cs="Times New Roman"/>
          <w:b/>
          <w:sz w:val="28"/>
          <w:szCs w:val="28"/>
          <w:lang w:val="bg-BG"/>
        </w:rPr>
      </w:pPr>
    </w:p>
    <w:p w:rsidR="00EB3093" w:rsidRPr="00504722" w:rsidRDefault="00EB3093" w:rsidP="00504722">
      <w:pPr>
        <w:pStyle w:val="a3"/>
        <w:ind w:left="1440"/>
        <w:jc w:val="both"/>
        <w:rPr>
          <w:rFonts w:ascii="Times New Roman" w:hAnsi="Times New Roman" w:cs="Times New Roman"/>
          <w:b/>
          <w:sz w:val="28"/>
          <w:szCs w:val="28"/>
          <w:lang w:val="bg-BG"/>
        </w:rPr>
      </w:pPr>
    </w:p>
    <w:sectPr w:rsidR="00EB3093" w:rsidRPr="00504722" w:rsidSect="005D1352">
      <w:pgSz w:w="12240" w:h="15840" w:code="1"/>
      <w:pgMar w:top="1411" w:right="1411" w:bottom="1411" w:left="1411" w:header="706" w:footer="706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0950EC"/>
    <w:multiLevelType w:val="hybridMultilevel"/>
    <w:tmpl w:val="C554CEBA"/>
    <w:lvl w:ilvl="0" w:tplc="C308BA7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A01611"/>
    <w:multiLevelType w:val="hybridMultilevel"/>
    <w:tmpl w:val="6F207A86"/>
    <w:lvl w:ilvl="0" w:tplc="E960A954">
      <w:start w:val="1"/>
      <w:numFmt w:val="decimal"/>
      <w:lvlText w:val="%1."/>
      <w:lvlJc w:val="left"/>
      <w:pPr>
        <w:ind w:left="2340" w:hanging="360"/>
      </w:pPr>
      <w:rPr>
        <w:rFonts w:ascii="Times New Roman" w:eastAsiaTheme="minorHAns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2DDA40A9"/>
    <w:multiLevelType w:val="hybridMultilevel"/>
    <w:tmpl w:val="0FFA701E"/>
    <w:lvl w:ilvl="0" w:tplc="8A740176">
      <w:start w:val="1"/>
      <w:numFmt w:val="decimal"/>
      <w:lvlText w:val="%1."/>
      <w:lvlJc w:val="left"/>
      <w:pPr>
        <w:ind w:left="1440" w:hanging="360"/>
      </w:pPr>
      <w:rPr>
        <w:rFonts w:ascii="Times New Roman" w:eastAsiaTheme="minorHAns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3AB85ED8"/>
    <w:multiLevelType w:val="hybridMultilevel"/>
    <w:tmpl w:val="A71EADD2"/>
    <w:lvl w:ilvl="0" w:tplc="68666D12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45A34639"/>
    <w:multiLevelType w:val="hybridMultilevel"/>
    <w:tmpl w:val="0C8A491E"/>
    <w:lvl w:ilvl="0" w:tplc="9C260C98">
      <w:start w:val="1"/>
      <w:numFmt w:val="decimal"/>
      <w:lvlText w:val="%1."/>
      <w:lvlJc w:val="left"/>
      <w:pPr>
        <w:ind w:left="1440" w:hanging="360"/>
      </w:pPr>
      <w:rPr>
        <w:rFonts w:ascii="Times New Roman" w:eastAsiaTheme="minorHAns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6F683A3C"/>
    <w:multiLevelType w:val="hybridMultilevel"/>
    <w:tmpl w:val="5A3889C8"/>
    <w:lvl w:ilvl="0" w:tplc="DCAC5C82">
      <w:start w:val="10"/>
      <w:numFmt w:val="decimal"/>
      <w:lvlText w:val="%1."/>
      <w:lvlJc w:val="left"/>
      <w:pPr>
        <w:ind w:left="271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420" w:hanging="360"/>
      </w:pPr>
    </w:lvl>
    <w:lvl w:ilvl="2" w:tplc="0409001B" w:tentative="1">
      <w:start w:val="1"/>
      <w:numFmt w:val="lowerRoman"/>
      <w:lvlText w:val="%3."/>
      <w:lvlJc w:val="right"/>
      <w:pPr>
        <w:ind w:left="4140" w:hanging="180"/>
      </w:pPr>
    </w:lvl>
    <w:lvl w:ilvl="3" w:tplc="0409000F" w:tentative="1">
      <w:start w:val="1"/>
      <w:numFmt w:val="decimal"/>
      <w:lvlText w:val="%4."/>
      <w:lvlJc w:val="left"/>
      <w:pPr>
        <w:ind w:left="4860" w:hanging="360"/>
      </w:pPr>
    </w:lvl>
    <w:lvl w:ilvl="4" w:tplc="04090019" w:tentative="1">
      <w:start w:val="1"/>
      <w:numFmt w:val="lowerLetter"/>
      <w:lvlText w:val="%5."/>
      <w:lvlJc w:val="left"/>
      <w:pPr>
        <w:ind w:left="5580" w:hanging="360"/>
      </w:pPr>
    </w:lvl>
    <w:lvl w:ilvl="5" w:tplc="0409001B" w:tentative="1">
      <w:start w:val="1"/>
      <w:numFmt w:val="lowerRoman"/>
      <w:lvlText w:val="%6."/>
      <w:lvlJc w:val="right"/>
      <w:pPr>
        <w:ind w:left="6300" w:hanging="180"/>
      </w:pPr>
    </w:lvl>
    <w:lvl w:ilvl="6" w:tplc="0409000F" w:tentative="1">
      <w:start w:val="1"/>
      <w:numFmt w:val="decimal"/>
      <w:lvlText w:val="%7."/>
      <w:lvlJc w:val="left"/>
      <w:pPr>
        <w:ind w:left="7020" w:hanging="360"/>
      </w:pPr>
    </w:lvl>
    <w:lvl w:ilvl="7" w:tplc="04090019" w:tentative="1">
      <w:start w:val="1"/>
      <w:numFmt w:val="lowerLetter"/>
      <w:lvlText w:val="%8."/>
      <w:lvlJc w:val="left"/>
      <w:pPr>
        <w:ind w:left="7740" w:hanging="360"/>
      </w:pPr>
    </w:lvl>
    <w:lvl w:ilvl="8" w:tplc="0409001B" w:tentative="1">
      <w:start w:val="1"/>
      <w:numFmt w:val="lowerRoman"/>
      <w:lvlText w:val="%9."/>
      <w:lvlJc w:val="right"/>
      <w:pPr>
        <w:ind w:left="846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965F3C"/>
    <w:rsid w:val="00003D6D"/>
    <w:rsid w:val="00012EFA"/>
    <w:rsid w:val="00055F6C"/>
    <w:rsid w:val="00062A30"/>
    <w:rsid w:val="000658B4"/>
    <w:rsid w:val="00074C0A"/>
    <w:rsid w:val="000E33D6"/>
    <w:rsid w:val="000F776C"/>
    <w:rsid w:val="001062D1"/>
    <w:rsid w:val="00125B7A"/>
    <w:rsid w:val="00143C82"/>
    <w:rsid w:val="001536FA"/>
    <w:rsid w:val="00166D37"/>
    <w:rsid w:val="00191705"/>
    <w:rsid w:val="001B135F"/>
    <w:rsid w:val="001C7A35"/>
    <w:rsid w:val="001D4B6B"/>
    <w:rsid w:val="001D6D4E"/>
    <w:rsid w:val="001E2DED"/>
    <w:rsid w:val="001E6F48"/>
    <w:rsid w:val="001F47F9"/>
    <w:rsid w:val="00207E45"/>
    <w:rsid w:val="00231445"/>
    <w:rsid w:val="002645F7"/>
    <w:rsid w:val="0032338D"/>
    <w:rsid w:val="00343859"/>
    <w:rsid w:val="00365F11"/>
    <w:rsid w:val="003A68C3"/>
    <w:rsid w:val="003F2538"/>
    <w:rsid w:val="00442657"/>
    <w:rsid w:val="00452DED"/>
    <w:rsid w:val="004610E4"/>
    <w:rsid w:val="00482EB8"/>
    <w:rsid w:val="0048524D"/>
    <w:rsid w:val="004D5DFE"/>
    <w:rsid w:val="004E18F8"/>
    <w:rsid w:val="004E43B2"/>
    <w:rsid w:val="00504722"/>
    <w:rsid w:val="00511266"/>
    <w:rsid w:val="00521B50"/>
    <w:rsid w:val="00522795"/>
    <w:rsid w:val="00553D7A"/>
    <w:rsid w:val="005D1352"/>
    <w:rsid w:val="00604B92"/>
    <w:rsid w:val="00607A2E"/>
    <w:rsid w:val="006540CA"/>
    <w:rsid w:val="006568B9"/>
    <w:rsid w:val="006F4FE3"/>
    <w:rsid w:val="006F7A0D"/>
    <w:rsid w:val="0070558D"/>
    <w:rsid w:val="00706503"/>
    <w:rsid w:val="0071355C"/>
    <w:rsid w:val="00715F9B"/>
    <w:rsid w:val="0073013C"/>
    <w:rsid w:val="00741D4D"/>
    <w:rsid w:val="007476CF"/>
    <w:rsid w:val="00763DA7"/>
    <w:rsid w:val="00790F1F"/>
    <w:rsid w:val="007A727A"/>
    <w:rsid w:val="007C2ACB"/>
    <w:rsid w:val="007E0DBB"/>
    <w:rsid w:val="007F65CF"/>
    <w:rsid w:val="0084324C"/>
    <w:rsid w:val="00851FB2"/>
    <w:rsid w:val="00861D0A"/>
    <w:rsid w:val="008A35F3"/>
    <w:rsid w:val="008B2BD3"/>
    <w:rsid w:val="008B3355"/>
    <w:rsid w:val="008B43A2"/>
    <w:rsid w:val="008B5AFD"/>
    <w:rsid w:val="008C2177"/>
    <w:rsid w:val="00915573"/>
    <w:rsid w:val="00924CC8"/>
    <w:rsid w:val="00965F3C"/>
    <w:rsid w:val="00976384"/>
    <w:rsid w:val="009E0500"/>
    <w:rsid w:val="009E1EA0"/>
    <w:rsid w:val="009E727A"/>
    <w:rsid w:val="00A023A0"/>
    <w:rsid w:val="00A034B0"/>
    <w:rsid w:val="00A11852"/>
    <w:rsid w:val="00A16180"/>
    <w:rsid w:val="00AE353A"/>
    <w:rsid w:val="00B006B8"/>
    <w:rsid w:val="00B054BA"/>
    <w:rsid w:val="00B23F2C"/>
    <w:rsid w:val="00B265D2"/>
    <w:rsid w:val="00B66699"/>
    <w:rsid w:val="00B70352"/>
    <w:rsid w:val="00B85D69"/>
    <w:rsid w:val="00B87816"/>
    <w:rsid w:val="00B95CD4"/>
    <w:rsid w:val="00B97FE9"/>
    <w:rsid w:val="00BB00EB"/>
    <w:rsid w:val="00BC5128"/>
    <w:rsid w:val="00BF63D5"/>
    <w:rsid w:val="00C05B59"/>
    <w:rsid w:val="00C07ED0"/>
    <w:rsid w:val="00C21DE1"/>
    <w:rsid w:val="00C22E5C"/>
    <w:rsid w:val="00C63CB7"/>
    <w:rsid w:val="00C755FF"/>
    <w:rsid w:val="00C87E0A"/>
    <w:rsid w:val="00CA04F9"/>
    <w:rsid w:val="00D30CD7"/>
    <w:rsid w:val="00D772EE"/>
    <w:rsid w:val="00D93A2B"/>
    <w:rsid w:val="00DA2164"/>
    <w:rsid w:val="00DF313F"/>
    <w:rsid w:val="00DF4720"/>
    <w:rsid w:val="00E50F42"/>
    <w:rsid w:val="00E54068"/>
    <w:rsid w:val="00EB3093"/>
    <w:rsid w:val="00FB2852"/>
    <w:rsid w:val="00FB6721"/>
    <w:rsid w:val="00FE3D34"/>
    <w:rsid w:val="00FF3F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21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65F3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253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Librarian</dc:creator>
  <cp:lastModifiedBy>Librarian</cp:lastModifiedBy>
  <cp:revision>2</cp:revision>
  <cp:lastPrinted>2021-03-29T07:27:00Z</cp:lastPrinted>
  <dcterms:created xsi:type="dcterms:W3CDTF">2024-01-08T15:09:00Z</dcterms:created>
  <dcterms:modified xsi:type="dcterms:W3CDTF">2024-01-08T15:09:00Z</dcterms:modified>
</cp:coreProperties>
</file>